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78" w:rsidRDefault="000255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3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85"/>
        <w:gridCol w:w="7605"/>
      </w:tblGrid>
      <w:tr w:rsidR="00025578">
        <w:trPr>
          <w:trHeight w:val="1020"/>
        </w:trPr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578" w:rsidRDefault="00B05AD6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695367" cy="725258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67" cy="7252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578" w:rsidRDefault="00B05AD6" w:rsidP="00971DD7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</w:p>
        </w:tc>
      </w:tr>
      <w:tr w:rsidR="00025578">
        <w:trPr>
          <w:trHeight w:val="940"/>
        </w:trPr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578" w:rsidRDefault="00B05AD6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695325" cy="695325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578" w:rsidRDefault="00B05AD6" w:rsidP="00971DD7">
            <w:pPr>
              <w:spacing w:line="266" w:lineRule="auto"/>
              <w:ind w:left="14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58 комбинированного вида</w:t>
            </w:r>
          </w:p>
          <w:p w:rsidR="00025578" w:rsidRDefault="00B05AD6" w:rsidP="00971DD7">
            <w:pPr>
              <w:spacing w:line="266" w:lineRule="auto"/>
              <w:ind w:left="14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Центрального района Санкт-Петербурга</w:t>
            </w:r>
          </w:p>
        </w:tc>
      </w:tr>
    </w:tbl>
    <w:p w:rsidR="00025578" w:rsidRDefault="00025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578" w:rsidRDefault="00025578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p w:rsidR="00025578" w:rsidRDefault="00025578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p w:rsidR="008F14BC" w:rsidRDefault="008F14BC" w:rsidP="008F14BC">
      <w:pPr>
        <w:spacing w:line="240" w:lineRule="auto"/>
        <w:jc w:val="center"/>
        <w:rPr>
          <w:rFonts w:ascii="Georgia" w:eastAsia="Georgia" w:hAnsi="Georgia" w:cs="Georgia"/>
          <w:sz w:val="32"/>
          <w:szCs w:val="32"/>
          <w:lang w:val="ru-RU"/>
        </w:rPr>
      </w:pPr>
      <w:r>
        <w:rPr>
          <w:rFonts w:ascii="Georgia" w:eastAsia="Georgia" w:hAnsi="Georgia" w:cs="Georgia"/>
          <w:sz w:val="32"/>
          <w:szCs w:val="32"/>
        </w:rPr>
        <w:t xml:space="preserve">ПРОГРАММА РАБОТЫ </w:t>
      </w:r>
    </w:p>
    <w:p w:rsidR="008F14BC" w:rsidRDefault="008F14BC" w:rsidP="008F14BC">
      <w:pPr>
        <w:spacing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ГОРОДСКОЙ СТАЖИРОВОЧНОЙ ПЛОЩАДКИ</w:t>
      </w:r>
    </w:p>
    <w:p w:rsidR="00025578" w:rsidRDefault="00025578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025578" w:rsidRDefault="00025578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“Информационно-образовательная среда дошкольной образовательной организации: структура и компоненты”</w:t>
      </w: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 xml:space="preserve"> </w:t>
      </w: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 xml:space="preserve"> </w:t>
      </w:r>
    </w:p>
    <w:p w:rsidR="00025578" w:rsidRDefault="00025578">
      <w:pPr>
        <w:spacing w:line="240" w:lineRule="auto"/>
        <w:jc w:val="center"/>
        <w:rPr>
          <w:rFonts w:ascii="Georgia" w:eastAsia="Georgia" w:hAnsi="Georgia" w:cs="Georgia"/>
          <w:sz w:val="32"/>
          <w:szCs w:val="32"/>
        </w:rPr>
      </w:pP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  <w:sz w:val="24"/>
          <w:szCs w:val="24"/>
          <w:lang w:val="ru-RU"/>
        </w:rPr>
        <w:drawing>
          <wp:inline distT="114300" distB="114300" distL="114300" distR="114300">
            <wp:extent cx="3230880" cy="3268980"/>
            <wp:effectExtent l="0" t="0" r="7620" b="762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000" cy="327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E37FF0" w:rsidRDefault="00B05AD6">
      <w:pPr>
        <w:spacing w:line="240" w:lineRule="auto"/>
        <w:jc w:val="center"/>
        <w:rPr>
          <w:rFonts w:ascii="Georgia" w:eastAsia="Georgia" w:hAnsi="Georgia" w:cs="Georgia"/>
          <w:color w:val="0000FF"/>
          <w:sz w:val="24"/>
          <w:szCs w:val="24"/>
        </w:rPr>
      </w:pPr>
      <w:r>
        <w:rPr>
          <w:rFonts w:ascii="Georgia" w:eastAsia="Georgia" w:hAnsi="Georgia" w:cs="Georgia"/>
          <w:color w:val="0000FF"/>
          <w:sz w:val="24"/>
          <w:szCs w:val="24"/>
        </w:rPr>
        <w:t xml:space="preserve"> </w:t>
      </w:r>
    </w:p>
    <w:p w:rsidR="00E37FF0" w:rsidRDefault="00E37FF0">
      <w:pPr>
        <w:spacing w:line="240" w:lineRule="auto"/>
        <w:jc w:val="center"/>
        <w:rPr>
          <w:rFonts w:ascii="Georgia" w:eastAsia="Georgia" w:hAnsi="Georgia" w:cs="Georgia"/>
          <w:color w:val="0000FF"/>
          <w:sz w:val="24"/>
          <w:szCs w:val="24"/>
        </w:rPr>
      </w:pPr>
    </w:p>
    <w:p w:rsidR="00E37FF0" w:rsidRDefault="00E37FF0">
      <w:pPr>
        <w:spacing w:line="240" w:lineRule="auto"/>
        <w:jc w:val="center"/>
        <w:rPr>
          <w:rFonts w:ascii="Georgia" w:eastAsia="Georgia" w:hAnsi="Georgia" w:cs="Georgia"/>
          <w:color w:val="0000FF"/>
          <w:sz w:val="24"/>
          <w:szCs w:val="24"/>
        </w:rPr>
      </w:pPr>
    </w:p>
    <w:p w:rsidR="00025578" w:rsidRDefault="008F14BC">
      <w:pPr>
        <w:spacing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1</w:t>
      </w:r>
      <w:r>
        <w:rPr>
          <w:rFonts w:ascii="Georgia" w:eastAsia="Georgia" w:hAnsi="Georgia" w:cs="Georgia"/>
          <w:sz w:val="28"/>
          <w:szCs w:val="28"/>
          <w:lang w:val="ru-RU"/>
        </w:rPr>
        <w:t>7</w:t>
      </w:r>
      <w:r w:rsidR="00B05AD6">
        <w:rPr>
          <w:rFonts w:ascii="Georgia" w:eastAsia="Georgia" w:hAnsi="Georgia" w:cs="Georgia"/>
          <w:sz w:val="28"/>
          <w:szCs w:val="28"/>
        </w:rPr>
        <w:t xml:space="preserve"> </w:t>
      </w:r>
      <w:r>
        <w:rPr>
          <w:rFonts w:ascii="Georgia" w:eastAsia="Georgia" w:hAnsi="Georgia" w:cs="Georgia"/>
          <w:sz w:val="28"/>
          <w:szCs w:val="28"/>
          <w:lang w:val="ru-RU"/>
        </w:rPr>
        <w:t>сентября</w:t>
      </w:r>
      <w:r>
        <w:rPr>
          <w:rFonts w:ascii="Georgia" w:eastAsia="Georgia" w:hAnsi="Georgia" w:cs="Georgia"/>
          <w:sz w:val="28"/>
          <w:szCs w:val="28"/>
        </w:rPr>
        <w:t xml:space="preserve"> 201</w:t>
      </w:r>
      <w:r>
        <w:rPr>
          <w:rFonts w:ascii="Georgia" w:eastAsia="Georgia" w:hAnsi="Georgia" w:cs="Georgia"/>
          <w:sz w:val="28"/>
          <w:szCs w:val="28"/>
          <w:lang w:val="ru-RU"/>
        </w:rPr>
        <w:t>9</w:t>
      </w:r>
      <w:r w:rsidR="00B05AD6">
        <w:rPr>
          <w:rFonts w:ascii="Georgia" w:eastAsia="Georgia" w:hAnsi="Georgia" w:cs="Georgia"/>
          <w:sz w:val="28"/>
          <w:szCs w:val="28"/>
        </w:rPr>
        <w:t>г.</w:t>
      </w: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Санкт-Петербург</w:t>
      </w:r>
    </w:p>
    <w:p w:rsidR="00025578" w:rsidRDefault="008F14BC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1</w:t>
      </w:r>
      <w:r>
        <w:rPr>
          <w:rFonts w:ascii="Georgia" w:eastAsia="Georgia" w:hAnsi="Georgia" w:cs="Georgia"/>
          <w:b/>
          <w:sz w:val="24"/>
          <w:szCs w:val="24"/>
          <w:lang w:val="ru-RU"/>
        </w:rPr>
        <w:t>7</w:t>
      </w:r>
      <w:r w:rsidR="00B05AD6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  <w:lang w:val="ru-RU"/>
        </w:rPr>
        <w:t>сентября</w:t>
      </w:r>
      <w:r>
        <w:rPr>
          <w:rFonts w:ascii="Georgia" w:eastAsia="Georgia" w:hAnsi="Georgia" w:cs="Georgia"/>
          <w:b/>
          <w:sz w:val="24"/>
          <w:szCs w:val="24"/>
        </w:rPr>
        <w:t xml:space="preserve"> 201</w:t>
      </w:r>
      <w:r>
        <w:rPr>
          <w:rFonts w:ascii="Georgia" w:eastAsia="Georgia" w:hAnsi="Georgia" w:cs="Georgia"/>
          <w:b/>
          <w:sz w:val="24"/>
          <w:szCs w:val="24"/>
          <w:lang w:val="ru-RU"/>
        </w:rPr>
        <w:t>9</w:t>
      </w:r>
      <w:r w:rsidR="00B05AD6">
        <w:rPr>
          <w:rFonts w:ascii="Georgia" w:eastAsia="Georgia" w:hAnsi="Georgia" w:cs="Georgia"/>
          <w:b/>
          <w:sz w:val="24"/>
          <w:szCs w:val="24"/>
        </w:rPr>
        <w:t>г.</w:t>
      </w:r>
    </w:p>
    <w:p w:rsidR="00025578" w:rsidRDefault="00B05AD6">
      <w:pPr>
        <w:spacing w:before="240" w:line="240" w:lineRule="auto"/>
        <w:jc w:val="center"/>
        <w:rPr>
          <w:rFonts w:ascii="Georgia" w:eastAsia="Georgia" w:hAnsi="Georgia" w:cs="Georgia"/>
          <w:b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ТЕОРЕТИЧЕСКАЯ ЧАСТЬ</w:t>
      </w:r>
    </w:p>
    <w:p w:rsidR="00815E1D" w:rsidRDefault="00B05AD6" w:rsidP="00815E1D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10.00–11.00</w:t>
      </w:r>
    </w:p>
    <w:p w:rsidR="00815E1D" w:rsidRPr="00815E1D" w:rsidRDefault="00815E1D" w:rsidP="00815E1D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</w:p>
    <w:p w:rsidR="00D138AF" w:rsidRPr="00D138AF" w:rsidRDefault="00D138AF" w:rsidP="00D138AF">
      <w:pPr>
        <w:pStyle w:val="a9"/>
        <w:numPr>
          <w:ilvl w:val="0"/>
          <w:numId w:val="1"/>
        </w:numPr>
        <w:spacing w:line="240" w:lineRule="auto"/>
        <w:ind w:left="567" w:hanging="567"/>
        <w:jc w:val="both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>Приветственное</w:t>
      </w:r>
      <w:r w:rsidRPr="00D138AF"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 xml:space="preserve"> слово </w:t>
      </w:r>
    </w:p>
    <w:p w:rsidR="00D138AF" w:rsidRDefault="00D138AF" w:rsidP="00D138AF">
      <w:pPr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i/>
          <w:sz w:val="24"/>
          <w:szCs w:val="24"/>
          <w:highlight w:val="white"/>
        </w:rPr>
        <w:t>Ирина Евгеньевна Вежлева</w:t>
      </w:r>
      <w:r>
        <w:rPr>
          <w:rFonts w:ascii="Georgia" w:eastAsia="Georgia" w:hAnsi="Georgia" w:cs="Georgia"/>
          <w:sz w:val="24"/>
          <w:szCs w:val="24"/>
          <w:highlight w:val="white"/>
        </w:rPr>
        <w:t>,</w:t>
      </w:r>
    </w:p>
    <w:p w:rsidR="00D138AF" w:rsidRDefault="00D138AF" w:rsidP="00D138A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заведующий ГБДОУ детский сад №58 Центрального района Санкт-Петербурга</w:t>
      </w:r>
    </w:p>
    <w:p w:rsidR="00E343C5" w:rsidRDefault="00E343C5" w:rsidP="00D138A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</w:p>
    <w:p w:rsidR="00971DD7" w:rsidRPr="00E343C5" w:rsidRDefault="00971DD7" w:rsidP="00D138A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</w:p>
    <w:p w:rsidR="00025578" w:rsidRPr="005000D4" w:rsidRDefault="00D138AF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 xml:space="preserve">2. </w:t>
      </w:r>
      <w:r w:rsidR="00B05AD6">
        <w:rPr>
          <w:rFonts w:ascii="Georgia" w:eastAsia="Georgia" w:hAnsi="Georgia" w:cs="Georgia"/>
          <w:b/>
          <w:sz w:val="24"/>
          <w:szCs w:val="24"/>
          <w:highlight w:val="white"/>
        </w:rPr>
        <w:t xml:space="preserve">Информационно-образовательная среда ДОО. </w:t>
      </w:r>
      <w:r w:rsidR="00A94889"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>Понятие</w:t>
      </w:r>
      <w:r w:rsidR="005000D4" w:rsidRPr="00D138AF">
        <w:rPr>
          <w:rFonts w:ascii="Georgia" w:eastAsia="Georgia" w:hAnsi="Georgia" w:cs="Georgia"/>
          <w:b/>
          <w:sz w:val="24"/>
          <w:szCs w:val="24"/>
          <w:highlight w:val="white"/>
        </w:rPr>
        <w:t xml:space="preserve"> и</w:t>
      </w:r>
      <w:r w:rsidR="005000D4"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 xml:space="preserve"> компоненты.</w:t>
      </w:r>
    </w:p>
    <w:p w:rsidR="0005107E" w:rsidRDefault="0005107E" w:rsidP="0005107E">
      <w:pPr>
        <w:spacing w:line="240" w:lineRule="auto"/>
        <w:jc w:val="both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  <w:highlight w:val="white"/>
        </w:rPr>
        <w:t>Евгения Владимировна Долгушина</w:t>
      </w:r>
      <w:r>
        <w:rPr>
          <w:rFonts w:ascii="Georgia" w:eastAsia="Georgia" w:hAnsi="Georgia" w:cs="Georgia"/>
          <w:sz w:val="24"/>
          <w:szCs w:val="24"/>
          <w:highlight w:val="white"/>
        </w:rPr>
        <w:t>,</w:t>
      </w:r>
    </w:p>
    <w:p w:rsidR="0005107E" w:rsidRDefault="0005107E" w:rsidP="0005107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старший воспитатель ГБДОУ детский сад №58 Центрального района Санкт-Петербурга</w:t>
      </w:r>
    </w:p>
    <w:p w:rsidR="00815E1D" w:rsidRDefault="00815E1D" w:rsidP="00815E1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</w:p>
    <w:p w:rsidR="00971DD7" w:rsidRPr="00E343C5" w:rsidRDefault="00971DD7" w:rsidP="00815E1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</w:p>
    <w:p w:rsidR="00025578" w:rsidRPr="00E343C5" w:rsidRDefault="00D138AF" w:rsidP="00815E1D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lang w:val="ru-RU"/>
        </w:rPr>
        <w:t xml:space="preserve">3. </w:t>
      </w:r>
      <w:r w:rsidR="00E343C5">
        <w:rPr>
          <w:rFonts w:ascii="Georgia" w:eastAsia="Georgia" w:hAnsi="Georgia" w:cs="Georgia"/>
          <w:b/>
          <w:sz w:val="24"/>
          <w:szCs w:val="24"/>
        </w:rPr>
        <w:t>Организация совместной работы с административными документами</w:t>
      </w:r>
    </w:p>
    <w:p w:rsidR="00025578" w:rsidRDefault="00B05AD6">
      <w:pPr>
        <w:spacing w:line="240" w:lineRule="auto"/>
        <w:jc w:val="both"/>
        <w:rPr>
          <w:rFonts w:ascii="Georgia" w:eastAsia="Georgia" w:hAnsi="Georgia" w:cs="Georgia"/>
          <w:b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i/>
          <w:sz w:val="24"/>
          <w:szCs w:val="24"/>
        </w:rPr>
        <w:t xml:space="preserve">Надежда Николаевна Седенкова, </w:t>
      </w:r>
    </w:p>
    <w:p w:rsidR="00025578" w:rsidRPr="008F14BC" w:rsidRDefault="00B05AD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8F14B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заместитель заведующего по УВР </w:t>
      </w:r>
      <w:r w:rsidR="008F14B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ГБДОУ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58 Центрального района Санкт-Петербурга</w:t>
      </w:r>
    </w:p>
    <w:p w:rsidR="00025578" w:rsidRDefault="00025578">
      <w:pPr>
        <w:spacing w:line="240" w:lineRule="auto"/>
        <w:jc w:val="both"/>
        <w:rPr>
          <w:rFonts w:ascii="Georgia" w:eastAsia="Georgia" w:hAnsi="Georgia" w:cs="Georgia"/>
          <w:b/>
          <w:sz w:val="10"/>
          <w:szCs w:val="10"/>
          <w:highlight w:val="white"/>
          <w:lang w:val="ru-RU"/>
        </w:rPr>
      </w:pPr>
    </w:p>
    <w:p w:rsidR="00971DD7" w:rsidRPr="00971DD7" w:rsidRDefault="00971DD7">
      <w:pPr>
        <w:spacing w:line="240" w:lineRule="auto"/>
        <w:jc w:val="both"/>
        <w:rPr>
          <w:rFonts w:ascii="Georgia" w:eastAsia="Georgia" w:hAnsi="Georgia" w:cs="Georgia"/>
          <w:b/>
          <w:sz w:val="10"/>
          <w:szCs w:val="10"/>
          <w:highlight w:val="white"/>
          <w:lang w:val="ru-RU"/>
        </w:rPr>
      </w:pPr>
    </w:p>
    <w:p w:rsidR="00971DD7" w:rsidRDefault="00B05AD6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4. Организация образовательной деятельности с использованием интерактивного оборудования</w:t>
      </w:r>
      <w:r w:rsidR="00E343C5"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 xml:space="preserve"> </w:t>
      </w:r>
    </w:p>
    <w:p w:rsidR="00025578" w:rsidRDefault="00B05AD6">
      <w:pPr>
        <w:spacing w:line="240" w:lineRule="auto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i/>
          <w:sz w:val="24"/>
          <w:szCs w:val="24"/>
          <w:highlight w:val="white"/>
        </w:rPr>
        <w:t>Марина Анатольевна Илюк</w:t>
      </w:r>
      <w:r>
        <w:rPr>
          <w:rFonts w:ascii="Georgia" w:eastAsia="Georgia" w:hAnsi="Georgia" w:cs="Georgia"/>
          <w:sz w:val="24"/>
          <w:szCs w:val="24"/>
          <w:highlight w:val="white"/>
        </w:rPr>
        <w:t>,</w:t>
      </w:r>
    </w:p>
    <w:p w:rsidR="00025578" w:rsidRDefault="00B05AD6">
      <w:pPr>
        <w:spacing w:line="240" w:lineRule="auto"/>
        <w:ind w:left="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учит</w:t>
      </w:r>
      <w:r w:rsidR="008F14B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ель-логопед ГБДОУ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58 Центрального района Санкт-Петербурга</w:t>
      </w:r>
    </w:p>
    <w:p w:rsidR="00971DD7" w:rsidRDefault="00B05AD6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 xml:space="preserve"> </w:t>
      </w:r>
    </w:p>
    <w:p w:rsidR="00971DD7" w:rsidRPr="00971DD7" w:rsidRDefault="00971DD7">
      <w:pPr>
        <w:spacing w:line="240" w:lineRule="auto"/>
        <w:jc w:val="both"/>
        <w:rPr>
          <w:rFonts w:ascii="Georgia" w:eastAsia="Georgia" w:hAnsi="Georgia" w:cs="Georgia"/>
          <w:b/>
          <w:sz w:val="10"/>
          <w:szCs w:val="10"/>
          <w:highlight w:val="white"/>
          <w:lang w:val="ru-RU"/>
        </w:rPr>
      </w:pPr>
    </w:p>
    <w:p w:rsidR="00025578" w:rsidRPr="00E343C5" w:rsidRDefault="00E343C5" w:rsidP="00E343C5">
      <w:pPr>
        <w:tabs>
          <w:tab w:val="left" w:pos="567"/>
        </w:tabs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 xml:space="preserve">5.     </w:t>
      </w:r>
      <w:r w:rsidR="00B05AD6">
        <w:rPr>
          <w:rFonts w:ascii="Georgia" w:eastAsia="Georgia" w:hAnsi="Georgia" w:cs="Georgia"/>
          <w:b/>
          <w:sz w:val="24"/>
          <w:szCs w:val="24"/>
          <w:highlight w:val="white"/>
        </w:rPr>
        <w:t>Медиатека детского сада. Ст</w:t>
      </w:r>
      <w:r>
        <w:rPr>
          <w:rFonts w:ascii="Georgia" w:eastAsia="Georgia" w:hAnsi="Georgia" w:cs="Georgia"/>
          <w:b/>
          <w:sz w:val="24"/>
          <w:szCs w:val="24"/>
          <w:highlight w:val="white"/>
        </w:rPr>
        <w:t>руктура. Алгоритм использования</w:t>
      </w:r>
    </w:p>
    <w:p w:rsidR="00025578" w:rsidRDefault="00B05AD6" w:rsidP="00E343C5">
      <w:pPr>
        <w:tabs>
          <w:tab w:val="left" w:pos="567"/>
        </w:tabs>
        <w:spacing w:line="240" w:lineRule="auto"/>
        <w:jc w:val="both"/>
        <w:rPr>
          <w:rFonts w:ascii="Georgia" w:eastAsia="Georgia" w:hAnsi="Georgia" w:cs="Georgia"/>
          <w:b/>
          <w:i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i/>
          <w:sz w:val="24"/>
          <w:szCs w:val="24"/>
          <w:highlight w:val="white"/>
        </w:rPr>
        <w:t>Татьяна Вячеславовна Берсенева,</w:t>
      </w:r>
    </w:p>
    <w:p w:rsidR="00025578" w:rsidRDefault="00B05AD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учит</w:t>
      </w:r>
      <w:r w:rsidR="008F14B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ель-логопед ГБДОУ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58 Центрального района Санкт-Петербурга</w:t>
      </w:r>
    </w:p>
    <w:p w:rsidR="00971DD7" w:rsidRDefault="00B05AD6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 xml:space="preserve"> </w:t>
      </w:r>
    </w:p>
    <w:p w:rsidR="00971DD7" w:rsidRPr="00971DD7" w:rsidRDefault="00971DD7">
      <w:pPr>
        <w:spacing w:line="240" w:lineRule="auto"/>
        <w:jc w:val="both"/>
        <w:rPr>
          <w:rFonts w:ascii="Georgia" w:eastAsia="Georgia" w:hAnsi="Georgia" w:cs="Georgia"/>
          <w:b/>
          <w:sz w:val="10"/>
          <w:szCs w:val="10"/>
          <w:highlight w:val="white"/>
          <w:lang w:val="ru-RU"/>
        </w:rPr>
      </w:pPr>
    </w:p>
    <w:p w:rsidR="00025578" w:rsidRDefault="00B05AD6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6. Использование мобильных устройств в организации взаимодействия участников образовательного процесса</w:t>
      </w:r>
    </w:p>
    <w:p w:rsidR="00025578" w:rsidRDefault="00B05AD6">
      <w:pPr>
        <w:spacing w:line="240" w:lineRule="auto"/>
        <w:jc w:val="both"/>
        <w:rPr>
          <w:rFonts w:ascii="Georgia" w:eastAsia="Georgia" w:hAnsi="Georgia" w:cs="Georgia"/>
          <w:b/>
          <w:i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i/>
          <w:sz w:val="24"/>
          <w:szCs w:val="24"/>
          <w:highlight w:val="white"/>
        </w:rPr>
        <w:t>Юлия Валерьевна Николаева,</w:t>
      </w:r>
    </w:p>
    <w:p w:rsidR="00025578" w:rsidRDefault="00B05AD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учитель-логопед </w:t>
      </w:r>
      <w:r w:rsidR="008F14B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ГБДОУ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58 Центрального района Санкт-Петербурга</w:t>
      </w:r>
    </w:p>
    <w:p w:rsidR="00971DD7" w:rsidRDefault="00971DD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</w:p>
    <w:p w:rsidR="00971DD7" w:rsidRPr="00971DD7" w:rsidRDefault="00971DD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</w:p>
    <w:p w:rsidR="00025578" w:rsidRPr="00815E1D" w:rsidRDefault="00B05AD6">
      <w:pPr>
        <w:spacing w:before="240" w:line="240" w:lineRule="auto"/>
        <w:jc w:val="center"/>
        <w:rPr>
          <w:rFonts w:ascii="Georgia" w:eastAsia="Georgia" w:hAnsi="Georgia" w:cs="Georgia"/>
          <w:b/>
          <w:highlight w:val="white"/>
        </w:rPr>
      </w:pPr>
      <w:r w:rsidRPr="00815E1D">
        <w:rPr>
          <w:rFonts w:ascii="Georgia" w:eastAsia="Georgia" w:hAnsi="Georgia" w:cs="Georgia"/>
          <w:b/>
          <w:highlight w:val="white"/>
        </w:rPr>
        <w:t>ПРАКТИЧЕСКАЯ ЧАСТЬ</w:t>
      </w:r>
    </w:p>
    <w:p w:rsidR="00025578" w:rsidRPr="00815E1D" w:rsidRDefault="00815E1D" w:rsidP="00815E1D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11.10–12.</w:t>
      </w:r>
      <w:r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>10</w:t>
      </w:r>
    </w:p>
    <w:p w:rsidR="00025578" w:rsidRDefault="00B05AD6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Использование интерактивных технологий </w:t>
      </w:r>
    </w:p>
    <w:p w:rsidR="00025578" w:rsidRDefault="00025578">
      <w:pPr>
        <w:spacing w:line="240" w:lineRule="auto"/>
        <w:rPr>
          <w:rFonts w:ascii="Georgia" w:eastAsia="Georgia" w:hAnsi="Georgia" w:cs="Georgia"/>
          <w:b/>
          <w:highlight w:val="white"/>
        </w:rPr>
      </w:pPr>
    </w:p>
    <w:p w:rsidR="008F14BC" w:rsidRDefault="00B05AD6" w:rsidP="008F14BC">
      <w:pPr>
        <w:tabs>
          <w:tab w:val="left" w:pos="284"/>
        </w:tabs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ru-RU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1. </w:t>
      </w:r>
      <w:r w:rsidR="008F14BC">
        <w:rPr>
          <w:rFonts w:ascii="Georgia" w:eastAsia="Georgia" w:hAnsi="Georgia" w:cs="Georgia"/>
          <w:b/>
          <w:sz w:val="24"/>
          <w:szCs w:val="24"/>
        </w:rPr>
        <w:t xml:space="preserve">Использование интерактивных технологий на занятиях по </w:t>
      </w:r>
      <w:r w:rsidR="008F14BC">
        <w:rPr>
          <w:rFonts w:ascii="Georgia" w:eastAsia="Georgia" w:hAnsi="Georgia" w:cs="Georgia"/>
          <w:b/>
          <w:sz w:val="24"/>
          <w:szCs w:val="24"/>
          <w:lang w:val="ru-RU"/>
        </w:rPr>
        <w:t>ознакомлению с окружающим</w:t>
      </w:r>
    </w:p>
    <w:p w:rsidR="008F14BC" w:rsidRPr="008F14BC" w:rsidRDefault="008F14BC" w:rsidP="008F14BC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ru-RU"/>
        </w:rPr>
      </w:pPr>
      <w:r w:rsidRPr="00522B52">
        <w:rPr>
          <w:rFonts w:ascii="Georgia" w:eastAsia="Georgia" w:hAnsi="Georgia" w:cs="Georgia"/>
          <w:b/>
          <w:highlight w:val="white"/>
        </w:rPr>
        <w:t xml:space="preserve">Демонстрационное занятие </w:t>
      </w:r>
      <w:r w:rsidRPr="00522B52">
        <w:rPr>
          <w:rFonts w:ascii="Georgia" w:eastAsia="Georgia" w:hAnsi="Georgia" w:cs="Georgia"/>
          <w:b/>
        </w:rPr>
        <w:t>«</w:t>
      </w:r>
      <w:r>
        <w:rPr>
          <w:rFonts w:ascii="Georgia" w:eastAsia="Georgia" w:hAnsi="Georgia" w:cs="Georgia"/>
          <w:b/>
          <w:lang w:val="ru-RU"/>
        </w:rPr>
        <w:t>Цветы осенью</w:t>
      </w:r>
      <w:r w:rsidRPr="00522B52">
        <w:rPr>
          <w:rFonts w:ascii="Georgia" w:eastAsia="Georgia" w:hAnsi="Georgia" w:cs="Georgia"/>
          <w:b/>
        </w:rPr>
        <w:t xml:space="preserve">» </w:t>
      </w:r>
    </w:p>
    <w:p w:rsidR="008F14BC" w:rsidRDefault="008F14BC" w:rsidP="008F14BC">
      <w:pPr>
        <w:spacing w:line="240" w:lineRule="auto"/>
        <w:jc w:val="both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  <w:lang w:val="ru-RU"/>
        </w:rPr>
        <w:t>Ольга Михайловна Зеленкова</w:t>
      </w:r>
      <w:r>
        <w:rPr>
          <w:rFonts w:ascii="Georgia" w:eastAsia="Georgia" w:hAnsi="Georgia" w:cs="Georgia"/>
          <w:sz w:val="24"/>
          <w:szCs w:val="24"/>
          <w:highlight w:val="white"/>
        </w:rPr>
        <w:t>,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</w:p>
    <w:p w:rsidR="008F14BC" w:rsidRPr="008F14BC" w:rsidRDefault="008F14BC" w:rsidP="008F14B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8F14B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воспитатель ГБДОУ детский сад № 58 Центрального района Санкт-Петербурга</w:t>
      </w:r>
    </w:p>
    <w:p w:rsidR="008F14BC" w:rsidRPr="00E343C5" w:rsidRDefault="008F14BC" w:rsidP="008F14BC">
      <w:pPr>
        <w:spacing w:line="240" w:lineRule="auto"/>
        <w:jc w:val="both"/>
        <w:rPr>
          <w:rFonts w:ascii="Georgia" w:eastAsia="Times New Roman" w:hAnsi="Georgia" w:cs="Times New Roman"/>
          <w:i/>
          <w:sz w:val="10"/>
          <w:szCs w:val="10"/>
          <w:highlight w:val="white"/>
          <w:lang w:val="ru-RU"/>
        </w:rPr>
      </w:pPr>
      <w:r w:rsidRPr="00522B52">
        <w:rPr>
          <w:rFonts w:ascii="Georgia" w:eastAsia="Times New Roman" w:hAnsi="Georgia" w:cs="Times New Roman"/>
          <w:i/>
          <w:sz w:val="20"/>
          <w:szCs w:val="20"/>
          <w:highlight w:val="white"/>
        </w:rPr>
        <w:t xml:space="preserve"> </w:t>
      </w:r>
    </w:p>
    <w:p w:rsidR="008F14BC" w:rsidRPr="008F14BC" w:rsidRDefault="008F14BC" w:rsidP="008F14BC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lang w:val="ru-RU"/>
        </w:rPr>
        <w:t xml:space="preserve">2.    </w:t>
      </w:r>
      <w:r w:rsidRPr="008F14BC">
        <w:rPr>
          <w:rFonts w:ascii="Georgia" w:eastAsia="Georgia" w:hAnsi="Georgia" w:cs="Georgia"/>
          <w:b/>
          <w:sz w:val="24"/>
          <w:szCs w:val="24"/>
        </w:rPr>
        <w:t xml:space="preserve">Интерактивный </w:t>
      </w:r>
      <w:r w:rsidR="00504CBD">
        <w:rPr>
          <w:rFonts w:ascii="Georgia" w:eastAsia="Georgia" w:hAnsi="Georgia" w:cs="Georgia"/>
          <w:b/>
          <w:sz w:val="24"/>
          <w:szCs w:val="24"/>
          <w:lang w:val="ru-RU"/>
        </w:rPr>
        <w:t xml:space="preserve">математический </w:t>
      </w:r>
      <w:proofErr w:type="spellStart"/>
      <w:r w:rsidRPr="008F14BC">
        <w:rPr>
          <w:rFonts w:ascii="Georgia" w:eastAsia="Georgia" w:hAnsi="Georgia" w:cs="Georgia"/>
          <w:b/>
          <w:sz w:val="24"/>
          <w:szCs w:val="24"/>
        </w:rPr>
        <w:t>квест</w:t>
      </w:r>
      <w:proofErr w:type="spellEnd"/>
      <w:r w:rsidRPr="008F14BC">
        <w:rPr>
          <w:rFonts w:ascii="Georgia" w:eastAsia="Georgia" w:hAnsi="Georgia" w:cs="Georgia"/>
          <w:b/>
          <w:sz w:val="24"/>
          <w:szCs w:val="24"/>
        </w:rPr>
        <w:t xml:space="preserve"> «В зоопарке</w:t>
      </w:r>
      <w:r>
        <w:rPr>
          <w:rFonts w:ascii="Georgia" w:eastAsia="Georgia" w:hAnsi="Georgia" w:cs="Georgia"/>
          <w:b/>
          <w:sz w:val="24"/>
          <w:szCs w:val="24"/>
        </w:rPr>
        <w:t>»</w:t>
      </w:r>
    </w:p>
    <w:p w:rsidR="008F14BC" w:rsidRPr="008F14BC" w:rsidRDefault="008F14BC" w:rsidP="008F14BC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 w:rsidRPr="008F14BC">
        <w:rPr>
          <w:rFonts w:ascii="Georgia" w:eastAsia="Georgia" w:hAnsi="Georgia" w:cs="Georgia"/>
          <w:b/>
          <w:sz w:val="24"/>
          <w:szCs w:val="24"/>
        </w:rPr>
        <w:t xml:space="preserve">Виктория Сергеевна Орловская, </w:t>
      </w:r>
    </w:p>
    <w:p w:rsidR="008F14BC" w:rsidRDefault="008F14BC" w:rsidP="008F14B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8F14B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воспитатель ГБДОУ детский сад № 58 Центрального района Санкт-Петербурга</w:t>
      </w:r>
    </w:p>
    <w:p w:rsidR="008F14BC" w:rsidRPr="00E343C5" w:rsidRDefault="008F14BC" w:rsidP="008F14B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highlight w:val="white"/>
          <w:lang w:val="ru-RU"/>
        </w:rPr>
      </w:pPr>
    </w:p>
    <w:p w:rsidR="00025578" w:rsidRDefault="008F14BC">
      <w:pPr>
        <w:spacing w:line="240" w:lineRule="auto"/>
        <w:jc w:val="both"/>
        <w:rPr>
          <w:rFonts w:ascii="Georgia" w:eastAsia="Georgia" w:hAnsi="Georgia" w:cs="Georgia"/>
          <w:b/>
          <w:sz w:val="24"/>
          <w:szCs w:val="24"/>
          <w:lang w:val="ru-RU"/>
        </w:rPr>
      </w:pPr>
      <w:r w:rsidRPr="008F14BC">
        <w:rPr>
          <w:rFonts w:ascii="Georgia" w:eastAsia="Georgia" w:hAnsi="Georgia" w:cs="Georgia"/>
          <w:b/>
          <w:sz w:val="24"/>
          <w:szCs w:val="24"/>
          <w:lang w:val="ru-RU"/>
        </w:rPr>
        <w:t xml:space="preserve">3. </w:t>
      </w:r>
      <w:r w:rsidR="00B05AD6" w:rsidRPr="008F14BC">
        <w:rPr>
          <w:rFonts w:ascii="Georgia" w:eastAsia="Georgia" w:hAnsi="Georgia" w:cs="Georgia"/>
          <w:b/>
          <w:sz w:val="24"/>
          <w:szCs w:val="24"/>
          <w:lang w:val="ru-RU"/>
        </w:rPr>
        <w:t xml:space="preserve">Использование </w:t>
      </w:r>
      <w:r w:rsidR="00815E1D">
        <w:rPr>
          <w:rFonts w:ascii="Georgia" w:eastAsia="Georgia" w:hAnsi="Georgia" w:cs="Georgia"/>
          <w:b/>
          <w:sz w:val="24"/>
          <w:szCs w:val="24"/>
          <w:lang w:val="ru-RU"/>
        </w:rPr>
        <w:t>компонентов ИОС в организации образовательного процесса.</w:t>
      </w:r>
    </w:p>
    <w:p w:rsidR="00815E1D" w:rsidRPr="00815E1D" w:rsidRDefault="00815E1D">
      <w:pPr>
        <w:spacing w:line="240" w:lineRule="auto"/>
        <w:jc w:val="both"/>
        <w:rPr>
          <w:rFonts w:ascii="Georgia" w:eastAsia="Georgia" w:hAnsi="Georgia" w:cs="Georgia"/>
          <w:b/>
          <w:highlight w:val="white"/>
          <w:lang w:val="ru-RU"/>
        </w:rPr>
      </w:pPr>
      <w:r>
        <w:rPr>
          <w:rFonts w:ascii="Georgia" w:eastAsia="Georgia" w:hAnsi="Georgia" w:cs="Georgia"/>
          <w:b/>
          <w:highlight w:val="white"/>
        </w:rPr>
        <w:t>Мастер-класс</w:t>
      </w:r>
      <w:r>
        <w:rPr>
          <w:rFonts w:ascii="Georgia" w:eastAsia="Georgia" w:hAnsi="Georgia" w:cs="Georgia"/>
          <w:b/>
          <w:highlight w:val="white"/>
          <w:lang w:val="ru-RU"/>
        </w:rPr>
        <w:t>. Разработка инт</w:t>
      </w:r>
      <w:r w:rsidR="00E343C5">
        <w:rPr>
          <w:rFonts w:ascii="Georgia" w:eastAsia="Georgia" w:hAnsi="Georgia" w:cs="Georgia"/>
          <w:b/>
          <w:highlight w:val="white"/>
          <w:lang w:val="ru-RU"/>
        </w:rPr>
        <w:t>ерактивного контента для занятий по теме</w:t>
      </w:r>
      <w:r>
        <w:rPr>
          <w:rFonts w:ascii="Georgia" w:eastAsia="Georgia" w:hAnsi="Georgia" w:cs="Georgia"/>
          <w:b/>
          <w:highlight w:val="white"/>
          <w:lang w:val="ru-RU"/>
        </w:rPr>
        <w:t xml:space="preserve"> «Осень»</w:t>
      </w:r>
    </w:p>
    <w:p w:rsidR="00025578" w:rsidRDefault="00B05AD6">
      <w:pPr>
        <w:spacing w:line="240" w:lineRule="auto"/>
        <w:jc w:val="both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Светлана Галлилеевна Каспрук</w:t>
      </w:r>
      <w:r>
        <w:rPr>
          <w:rFonts w:ascii="Georgia" w:eastAsia="Georgia" w:hAnsi="Georgia" w:cs="Georgia"/>
          <w:sz w:val="24"/>
          <w:szCs w:val="24"/>
          <w:highlight w:val="white"/>
        </w:rPr>
        <w:t>,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</w:p>
    <w:p w:rsidR="00025578" w:rsidRDefault="00B05AD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воспитатель </w:t>
      </w:r>
      <w:r w:rsidR="00815E1D">
        <w:rPr>
          <w:rFonts w:ascii="Times New Roman" w:eastAsia="Times New Roman" w:hAnsi="Times New Roman" w:cs="Times New Roman"/>
          <w:i/>
          <w:sz w:val="24"/>
          <w:szCs w:val="24"/>
        </w:rPr>
        <w:t>ГБДОУ детский сад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58 Центрального района Санкт-Петербурга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:rsidR="00815E1D" w:rsidRPr="00815E1D" w:rsidRDefault="00815E1D" w:rsidP="00815E1D">
      <w:pPr>
        <w:spacing w:line="240" w:lineRule="auto"/>
        <w:jc w:val="center"/>
        <w:rPr>
          <w:rFonts w:ascii="Georgia" w:eastAsia="Georgia" w:hAnsi="Georgia" w:cs="Georgia"/>
          <w:b/>
          <w:highlight w:val="white"/>
          <w:lang w:val="ru-RU"/>
        </w:rPr>
      </w:pPr>
      <w:bookmarkStart w:id="1" w:name="_GoBack"/>
      <w:bookmarkEnd w:id="1"/>
      <w:r w:rsidRPr="00815E1D">
        <w:rPr>
          <w:rFonts w:ascii="Georgia" w:eastAsia="Georgia" w:hAnsi="Georgia" w:cs="Georgia"/>
          <w:b/>
          <w:highlight w:val="white"/>
          <w:lang w:val="ru-RU"/>
        </w:rPr>
        <w:lastRenderedPageBreak/>
        <w:t>ЭКСКУРСИЯ</w:t>
      </w:r>
    </w:p>
    <w:p w:rsidR="00815E1D" w:rsidRDefault="00815E1D" w:rsidP="00815E1D">
      <w:pPr>
        <w:spacing w:line="240" w:lineRule="auto"/>
        <w:ind w:firstLine="280"/>
        <w:jc w:val="center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>«ИНФОРМАЦИОННАЯ ОБРАЗОВАТЕЛЬНАЯ СРЕДА ДЕТСКОГО САДА»</w:t>
      </w:r>
    </w:p>
    <w:p w:rsidR="00815E1D" w:rsidRPr="00815E1D" w:rsidRDefault="00815E1D" w:rsidP="00815E1D">
      <w:pPr>
        <w:spacing w:line="240" w:lineRule="auto"/>
        <w:ind w:left="140"/>
        <w:jc w:val="center"/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12.</w:t>
      </w:r>
      <w:r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>10</w:t>
      </w:r>
      <w:r>
        <w:rPr>
          <w:rFonts w:ascii="Georgia" w:eastAsia="Georgia" w:hAnsi="Georgia" w:cs="Georgia"/>
          <w:b/>
          <w:sz w:val="24"/>
          <w:szCs w:val="24"/>
          <w:highlight w:val="white"/>
        </w:rPr>
        <w:t>–12.</w:t>
      </w:r>
      <w:r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>20</w:t>
      </w:r>
    </w:p>
    <w:p w:rsidR="00815E1D" w:rsidRDefault="00815E1D">
      <w:pPr>
        <w:spacing w:line="240" w:lineRule="auto"/>
        <w:jc w:val="center"/>
        <w:rPr>
          <w:rFonts w:ascii="Georgia" w:eastAsia="Georgia" w:hAnsi="Georgia" w:cs="Georgia"/>
          <w:b/>
          <w:highlight w:val="white"/>
          <w:lang w:val="ru-RU"/>
        </w:rPr>
      </w:pPr>
    </w:p>
    <w:p w:rsidR="00815E1D" w:rsidRDefault="00815E1D">
      <w:pPr>
        <w:spacing w:line="240" w:lineRule="auto"/>
        <w:jc w:val="center"/>
        <w:rPr>
          <w:rFonts w:ascii="Georgia" w:eastAsia="Georgia" w:hAnsi="Georgia" w:cs="Georgia"/>
          <w:b/>
          <w:highlight w:val="white"/>
          <w:lang w:val="ru-RU"/>
        </w:rPr>
      </w:pPr>
    </w:p>
    <w:p w:rsidR="00025578" w:rsidRPr="00815E1D" w:rsidRDefault="00815E1D">
      <w:pPr>
        <w:spacing w:line="240" w:lineRule="auto"/>
        <w:jc w:val="center"/>
        <w:rPr>
          <w:rFonts w:ascii="Georgia" w:eastAsia="Georgia" w:hAnsi="Georgia" w:cs="Georgia"/>
          <w:b/>
          <w:highlight w:val="white"/>
          <w:lang w:val="ru-RU"/>
        </w:rPr>
      </w:pPr>
      <w:r>
        <w:rPr>
          <w:rFonts w:ascii="Georgia" w:eastAsia="Georgia" w:hAnsi="Georgia" w:cs="Georgia"/>
          <w:b/>
          <w:highlight w:val="white"/>
          <w:lang w:val="ru-RU"/>
        </w:rPr>
        <w:t>ПОДВЕДЕНИЕ ИТОГОВ</w:t>
      </w:r>
    </w:p>
    <w:p w:rsidR="00025578" w:rsidRDefault="00815E1D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12.</w:t>
      </w:r>
      <w:r>
        <w:rPr>
          <w:rFonts w:ascii="Georgia" w:eastAsia="Georgia" w:hAnsi="Georgia" w:cs="Georgia"/>
          <w:b/>
          <w:sz w:val="24"/>
          <w:szCs w:val="24"/>
          <w:highlight w:val="white"/>
          <w:lang w:val="ru-RU"/>
        </w:rPr>
        <w:t>20</w:t>
      </w:r>
      <w:r w:rsidR="00B05AD6">
        <w:rPr>
          <w:rFonts w:ascii="Georgia" w:eastAsia="Georgia" w:hAnsi="Georgia" w:cs="Georgia"/>
          <w:b/>
          <w:sz w:val="24"/>
          <w:szCs w:val="24"/>
          <w:highlight w:val="white"/>
        </w:rPr>
        <w:t>–13.00</w:t>
      </w:r>
    </w:p>
    <w:p w:rsidR="00025578" w:rsidRDefault="00025578">
      <w:pPr>
        <w:spacing w:line="240" w:lineRule="auto"/>
        <w:ind w:left="860"/>
        <w:jc w:val="center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:rsidR="00025578" w:rsidRDefault="00025578">
      <w:pPr>
        <w:spacing w:line="240" w:lineRule="auto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:rsidR="00025578" w:rsidRPr="00E37FF0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  <w:highlight w:val="white"/>
        </w:rPr>
      </w:pPr>
      <w:r w:rsidRPr="00E37FF0">
        <w:rPr>
          <w:rFonts w:ascii="Georgia" w:eastAsia="Georgia" w:hAnsi="Georgia" w:cs="Georgia"/>
          <w:b/>
          <w:sz w:val="24"/>
          <w:szCs w:val="24"/>
          <w:highlight w:val="white"/>
        </w:rPr>
        <w:t>Место проведения: ГБДОУ детский сад № 58 комбинированного вида Центрального района Санкт-Петербурга.</w:t>
      </w:r>
    </w:p>
    <w:p w:rsidR="00025578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025578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Адрес: Санкт-Петербург, ул. Конная д.32</w:t>
      </w:r>
    </w:p>
    <w:p w:rsidR="00025578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025578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Тел/факс: (812)274-22-54, (812)274-46-44</w:t>
      </w:r>
    </w:p>
    <w:p w:rsidR="00025578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E-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mail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: 58@dou-center.spb.ru</w:t>
      </w:r>
    </w:p>
    <w:p w:rsidR="00025578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025578" w:rsidRDefault="00B05AD6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Сайт: </w:t>
      </w:r>
      <w:hyperlink r:id="rId11">
        <w:r>
          <w:rPr>
            <w:rFonts w:ascii="Georgia" w:eastAsia="Georgia" w:hAnsi="Georgia" w:cs="Georgia"/>
            <w:b/>
            <w:color w:val="0000FF"/>
            <w:sz w:val="24"/>
            <w:szCs w:val="24"/>
            <w:u w:val="single"/>
          </w:rPr>
          <w:t>http://www.gbdou58spb.ru</w:t>
        </w:r>
      </w:hyperlink>
    </w:p>
    <w:p w:rsidR="00E37FF0" w:rsidRDefault="00E37FF0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:rsidR="00E37FF0" w:rsidRDefault="00E37FF0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:rsidR="00E37FF0" w:rsidRDefault="00E37FF0" w:rsidP="00E37FF0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0" distR="0" simplePos="0" relativeHeight="251660800" behindDoc="0" locked="0" layoutInCell="1" hidden="0" allowOverlap="1">
            <wp:simplePos x="0" y="0"/>
            <wp:positionH relativeFrom="margin">
              <wp:posOffset>2352040</wp:posOffset>
            </wp:positionH>
            <wp:positionV relativeFrom="paragraph">
              <wp:posOffset>3810</wp:posOffset>
            </wp:positionV>
            <wp:extent cx="3697200" cy="2498400"/>
            <wp:effectExtent l="0" t="0" r="0" b="0"/>
            <wp:wrapSquare wrapText="bothSides" distT="0" distB="0" distL="0" distR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7200" cy="249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37FF0" w:rsidRDefault="00E37FF0" w:rsidP="00E37FF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Ближайшая станция метро </w:t>
      </w:r>
    </w:p>
    <w:p w:rsidR="00E37FF0" w:rsidRDefault="00E37FF0" w:rsidP="00E37FF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Пл. Александра Невского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Троллейбусы: 1, 16, 22, 33</w:t>
      </w:r>
    </w:p>
    <w:p w:rsidR="00E37FF0" w:rsidRDefault="00E37FF0" w:rsidP="00E37FF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Автобусы: 24, 27, 65, 191</w:t>
      </w:r>
    </w:p>
    <w:p w:rsidR="00025578" w:rsidRDefault="00E37FF0" w:rsidP="00E37FF0">
      <w:pPr>
        <w:spacing w:line="240" w:lineRule="auto"/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sz w:val="24"/>
          <w:szCs w:val="24"/>
        </w:rPr>
        <w:t>: Исполкомская улица</w:t>
      </w:r>
      <w:r>
        <w:rPr>
          <w:noProof/>
          <w:lang w:val="ru-RU"/>
        </w:rPr>
        <w:t xml:space="preserve"> </w:t>
      </w:r>
    </w:p>
    <w:tbl>
      <w:tblPr>
        <w:tblStyle w:val="a6"/>
        <w:tblW w:w="97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38"/>
        <w:gridCol w:w="3674"/>
      </w:tblGrid>
      <w:tr w:rsidR="00025578">
        <w:trPr>
          <w:trHeight w:val="480"/>
        </w:trPr>
        <w:tc>
          <w:tcPr>
            <w:tcW w:w="6038" w:type="dxa"/>
          </w:tcPr>
          <w:p w:rsidR="00025578" w:rsidRDefault="0002557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025578" w:rsidRDefault="00025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578">
        <w:trPr>
          <w:trHeight w:val="3760"/>
        </w:trPr>
        <w:tc>
          <w:tcPr>
            <w:tcW w:w="6038" w:type="dxa"/>
          </w:tcPr>
          <w:p w:rsidR="00025578" w:rsidRDefault="0002557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025578" w:rsidRDefault="0002557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578" w:rsidRDefault="00025578">
      <w:pPr>
        <w:spacing w:line="240" w:lineRule="auto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:rsidR="00025578" w:rsidRDefault="00025578">
      <w:pP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sectPr w:rsidR="00025578">
      <w:footerReference w:type="default" r:id="rId13"/>
      <w:headerReference w:type="first" r:id="rId14"/>
      <w:footerReference w:type="first" r:id="rId15"/>
      <w:pgSz w:w="11906" w:h="16838"/>
      <w:pgMar w:top="1133" w:right="975" w:bottom="1133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B6" w:rsidRDefault="00C630B6">
      <w:pPr>
        <w:spacing w:line="240" w:lineRule="auto"/>
      </w:pPr>
      <w:r>
        <w:separator/>
      </w:r>
    </w:p>
  </w:endnote>
  <w:endnote w:type="continuationSeparator" w:id="0">
    <w:p w:rsidR="00C630B6" w:rsidRDefault="00C6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78" w:rsidRDefault="00B05A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1DD7">
      <w:rPr>
        <w:noProof/>
        <w:color w:val="000000"/>
      </w:rPr>
      <w:t>3</w:t>
    </w:r>
    <w:r>
      <w:rPr>
        <w:color w:val="000000"/>
      </w:rPr>
      <w:fldChar w:fldCharType="end"/>
    </w:r>
  </w:p>
  <w:p w:rsidR="00025578" w:rsidRDefault="000255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78" w:rsidRDefault="000255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B6" w:rsidRDefault="00C630B6">
      <w:pPr>
        <w:spacing w:line="240" w:lineRule="auto"/>
      </w:pPr>
      <w:r>
        <w:separator/>
      </w:r>
    </w:p>
  </w:footnote>
  <w:footnote w:type="continuationSeparator" w:id="0">
    <w:p w:rsidR="00C630B6" w:rsidRDefault="00C63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78" w:rsidRDefault="000255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47AFE"/>
    <w:multiLevelType w:val="hybridMultilevel"/>
    <w:tmpl w:val="457A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78"/>
    <w:rsid w:val="00025578"/>
    <w:rsid w:val="0005107E"/>
    <w:rsid w:val="00125CA7"/>
    <w:rsid w:val="001D3134"/>
    <w:rsid w:val="0049091E"/>
    <w:rsid w:val="005000D4"/>
    <w:rsid w:val="00504CBD"/>
    <w:rsid w:val="005A1D63"/>
    <w:rsid w:val="005D3A6F"/>
    <w:rsid w:val="0069736A"/>
    <w:rsid w:val="00815E1D"/>
    <w:rsid w:val="008F14BC"/>
    <w:rsid w:val="00971DD7"/>
    <w:rsid w:val="00995478"/>
    <w:rsid w:val="00A94889"/>
    <w:rsid w:val="00B05AD6"/>
    <w:rsid w:val="00C630B6"/>
    <w:rsid w:val="00D138AF"/>
    <w:rsid w:val="00E343C5"/>
    <w:rsid w:val="00E37FF0"/>
    <w:rsid w:val="00E406EE"/>
    <w:rsid w:val="00F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D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14BC"/>
    <w:pPr>
      <w:ind w:left="720"/>
      <w:contextualSpacing/>
    </w:pPr>
  </w:style>
  <w:style w:type="paragraph" w:customStyle="1" w:styleId="10">
    <w:name w:val="Обычный1"/>
    <w:rsid w:val="008F14BC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D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14BC"/>
    <w:pPr>
      <w:ind w:left="720"/>
      <w:contextualSpacing/>
    </w:pPr>
  </w:style>
  <w:style w:type="paragraph" w:customStyle="1" w:styleId="10">
    <w:name w:val="Обычный1"/>
    <w:rsid w:val="008F14BC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bdou58sp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Я. Твердохлебова</dc:creator>
  <cp:lastModifiedBy>User</cp:lastModifiedBy>
  <cp:revision>9</cp:revision>
  <dcterms:created xsi:type="dcterms:W3CDTF">2019-09-04T08:28:00Z</dcterms:created>
  <dcterms:modified xsi:type="dcterms:W3CDTF">2019-09-13T10:18:00Z</dcterms:modified>
</cp:coreProperties>
</file>